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CD38D3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</w:t>
      </w:r>
      <w:r w:rsidRPr="00CD38D3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ÖZETİ</w:t>
      </w:r>
    </w:p>
    <w:p w:rsidR="0026088D" w:rsidRDefault="0026088D" w:rsidP="0026088D">
      <w:r>
        <w:t xml:space="preserve"> </w:t>
      </w:r>
    </w:p>
    <w:p w:rsidR="0026088D" w:rsidRDefault="006A7AC3" w:rsidP="002E7FA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108"/>
          <w:szCs w:val="108"/>
        </w:rPr>
        <w:t>Tüm renkler beyaz ışıktan ayrılarak oluşur o halde tüm renkleri bir araya getirerek tekrar beyaz ışık oluşturulabilir</w:t>
      </w:r>
    </w:p>
    <w:p w:rsidR="002E7FA6" w:rsidRPr="00CD38D3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2E7FA6" w:rsidRDefault="006A7AC3" w:rsidP="002E7FA6">
      <w:pPr>
        <w:ind w:left="-993" w:right="-1024"/>
        <w:jc w:val="center"/>
        <w:rPr>
          <w:noProof/>
          <w:sz w:val="144"/>
          <w:szCs w:val="234"/>
          <w:lang w:eastAsia="tr-TR"/>
        </w:rPr>
      </w:pPr>
      <w:r>
        <w:rPr>
          <w:noProof/>
          <w:sz w:val="144"/>
          <w:szCs w:val="234"/>
          <w:lang w:eastAsia="tr-TR"/>
        </w:rPr>
        <w:t xml:space="preserve">Beyaz ışık </w:t>
      </w:r>
    </w:p>
    <w:p w:rsidR="002E7FA6" w:rsidRDefault="002E7FA6" w:rsidP="002E7FA6">
      <w:pPr>
        <w:pStyle w:val="Trnak"/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2E7FA6" w:rsidRPr="00DD2CBF" w:rsidRDefault="006A7AC3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Elektrik motoru</w:t>
      </w:r>
    </w:p>
    <w:p w:rsidR="002E7FA6" w:rsidRPr="00DD2CBF" w:rsidRDefault="006A7AC3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56"/>
          <w:szCs w:val="72"/>
        </w:rPr>
      </w:pPr>
      <w:r>
        <w:rPr>
          <w:sz w:val="56"/>
          <w:szCs w:val="72"/>
        </w:rPr>
        <w:t>Renk çemberi</w:t>
      </w:r>
    </w:p>
    <w:p w:rsidR="007E13CC" w:rsidRDefault="007E13CC" w:rsidP="00023B47"/>
    <w:p w:rsidR="007E13CC" w:rsidRDefault="007E13CC" w:rsidP="00023B47"/>
    <w:p w:rsidR="007E13CC" w:rsidRDefault="007E13CC" w:rsidP="00023B47"/>
    <w:p w:rsidR="007E13CC" w:rsidRDefault="007E13CC" w:rsidP="00023B47"/>
    <w:p w:rsidR="0026088D" w:rsidRPr="00E72D92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 SONUÇLARI</w:t>
      </w:r>
    </w:p>
    <w:p w:rsidR="007E13CC" w:rsidRPr="006A7AC3" w:rsidRDefault="006A7AC3" w:rsidP="006A7AC3">
      <w:pPr>
        <w:jc w:val="center"/>
        <w:rPr>
          <w:sz w:val="110"/>
          <w:szCs w:val="110"/>
        </w:rPr>
      </w:pPr>
      <w:r w:rsidRPr="006A7AC3">
        <w:rPr>
          <w:noProof/>
          <w:sz w:val="110"/>
          <w:szCs w:val="110"/>
          <w:lang w:eastAsia="tr-TR"/>
        </w:rPr>
        <w:t>Renk çarkını hızlı bir şekilde çevirdiğimizde beyaz ışığı gördük bu da bize tüm renklerin birleşiminin beyaz olduğunu gösterdi</w:t>
      </w:r>
    </w:p>
    <w:p w:rsidR="007E13CC" w:rsidRDefault="007E13CC" w:rsidP="00023B47"/>
    <w:p w:rsidR="00A06316" w:rsidRPr="005C578A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Default="00023B47" w:rsidP="00023B47">
      <w:r>
        <w:t xml:space="preserve"> </w:t>
      </w:r>
    </w:p>
    <w:p w:rsidR="006A7AC3" w:rsidRDefault="006A7AC3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AC3">
        <w:rPr>
          <w:sz w:val="44"/>
          <w:szCs w:val="44"/>
        </w:rPr>
        <w:t>Bütün renkler beyaz ışıktan oluştuğuna göre bütün renkleri bir araya getirerek beyaz ışık oluşturulabilir mi</w:t>
      </w:r>
      <w:r>
        <w:rPr>
          <w:sz w:val="44"/>
          <w:szCs w:val="44"/>
        </w:rPr>
        <w:t>?</w:t>
      </w:r>
    </w:p>
    <w:p w:rsidR="005C578A" w:rsidRDefault="006A7AC3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6A7AC3" w:rsidRDefault="006A7AC3" w:rsidP="006A7AC3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7AC3">
        <w:rPr>
          <w:sz w:val="44"/>
          <w:szCs w:val="44"/>
        </w:rPr>
        <w:t xml:space="preserve">Bütün </w:t>
      </w:r>
      <w:proofErr w:type="gramStart"/>
      <w:r w:rsidRPr="006A7AC3">
        <w:rPr>
          <w:sz w:val="44"/>
          <w:szCs w:val="44"/>
        </w:rPr>
        <w:t>renkler</w:t>
      </w:r>
      <w:r>
        <w:rPr>
          <w:sz w:val="44"/>
          <w:szCs w:val="44"/>
        </w:rPr>
        <w:t>den  beyaz</w:t>
      </w:r>
      <w:proofErr w:type="gramEnd"/>
      <w:r>
        <w:rPr>
          <w:sz w:val="44"/>
          <w:szCs w:val="44"/>
        </w:rPr>
        <w:t xml:space="preserve"> ışık</w:t>
      </w:r>
      <w:r w:rsidRPr="006A7AC3">
        <w:rPr>
          <w:sz w:val="44"/>
          <w:szCs w:val="44"/>
        </w:rPr>
        <w:t xml:space="preserve"> oluştu</w:t>
      </w:r>
      <w:r>
        <w:rPr>
          <w:sz w:val="44"/>
          <w:szCs w:val="44"/>
        </w:rPr>
        <w:t>rabilmek için</w:t>
      </w:r>
      <w:r w:rsidRPr="006A7AC3">
        <w:rPr>
          <w:sz w:val="44"/>
          <w:szCs w:val="44"/>
        </w:rPr>
        <w:t xml:space="preserve"> bütün renkleri </w:t>
      </w:r>
      <w:r>
        <w:rPr>
          <w:sz w:val="44"/>
          <w:szCs w:val="44"/>
        </w:rPr>
        <w:t xml:space="preserve">farklı oranlarda </w:t>
      </w:r>
      <w:r w:rsidRPr="006A7AC3">
        <w:rPr>
          <w:sz w:val="44"/>
          <w:szCs w:val="44"/>
        </w:rPr>
        <w:t xml:space="preserve">bir araya </w:t>
      </w:r>
      <w:r>
        <w:rPr>
          <w:sz w:val="44"/>
          <w:szCs w:val="44"/>
        </w:rPr>
        <w:t>getirmeliyiz.</w:t>
      </w:r>
    </w:p>
    <w:p w:rsidR="005C578A" w:rsidRPr="005C578A" w:rsidRDefault="005C578A" w:rsidP="005C578A"/>
    <w:p w:rsidR="005C578A" w:rsidRPr="005C578A" w:rsidRDefault="005C578A" w:rsidP="005C578A"/>
    <w:p w:rsidR="00690473" w:rsidRPr="001B4934" w:rsidRDefault="00023B47" w:rsidP="001B4934">
      <w:pPr>
        <w:jc w:val="center"/>
        <w:rPr>
          <w:sz w:val="110"/>
          <w:szCs w:val="110"/>
        </w:rPr>
      </w:pPr>
      <w:r>
        <w:br w:type="page"/>
      </w:r>
    </w:p>
    <w:p w:rsidR="00023B47" w:rsidRPr="002E7FA6" w:rsidRDefault="00023B47" w:rsidP="002E7FA6">
      <w:r>
        <w:lastRenderedPageBreak/>
        <w:t xml:space="preserve"> </w:t>
      </w:r>
    </w:p>
    <w:p w:rsidR="00A06316" w:rsidRPr="00023B47" w:rsidRDefault="00A06316" w:rsidP="00A0631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023B47" w:rsidRPr="00690473" w:rsidRDefault="00690473" w:rsidP="00690473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690473">
        <w:rPr>
          <w:sz w:val="52"/>
          <w:szCs w:val="52"/>
        </w:rPr>
        <w:t xml:space="preserve"> </w:t>
      </w:r>
    </w:p>
    <w:p w:rsidR="006A7AC3" w:rsidRDefault="006A7AC3" w:rsidP="0026088D">
      <w:pPr>
        <w:pStyle w:val="Trnak"/>
        <w:rPr>
          <w:sz w:val="86"/>
          <w:szCs w:val="86"/>
        </w:rPr>
      </w:pPr>
      <w:r w:rsidRPr="006A7AC3">
        <w:rPr>
          <w:sz w:val="66"/>
          <w:szCs w:val="66"/>
        </w:rPr>
        <w:t>Motor üzerine mukavva üzerine yapıştırılan renk çarkı</w:t>
      </w:r>
      <w:r w:rsidRPr="006A7AC3">
        <w:rPr>
          <w:sz w:val="66"/>
          <w:szCs w:val="66"/>
        </w:rPr>
        <w:t xml:space="preserve"> monte edilir </w:t>
      </w:r>
      <w:r w:rsidRPr="006A7AC3">
        <w:rPr>
          <w:sz w:val="66"/>
          <w:szCs w:val="66"/>
        </w:rPr>
        <w:t>s</w:t>
      </w:r>
      <w:r w:rsidRPr="006A7AC3">
        <w:rPr>
          <w:sz w:val="66"/>
          <w:szCs w:val="66"/>
        </w:rPr>
        <w:t>onra motorun hızlı şekilde dönmesi sağlanır mo</w:t>
      </w:r>
      <w:r>
        <w:rPr>
          <w:sz w:val="66"/>
          <w:szCs w:val="66"/>
        </w:rPr>
        <w:t>tor döndükçe renk çarkı gözlemlenir.</w:t>
      </w:r>
    </w:p>
    <w:p w:rsidR="006A7AC3" w:rsidRDefault="006A7AC3" w:rsidP="0026088D">
      <w:pPr>
        <w:pStyle w:val="Trnak"/>
        <w:rPr>
          <w:sz w:val="86"/>
          <w:szCs w:val="86"/>
        </w:rPr>
      </w:pPr>
    </w:p>
    <w:p w:rsidR="006A7AC3" w:rsidRDefault="006A7AC3" w:rsidP="0026088D">
      <w:pPr>
        <w:pStyle w:val="Trnak"/>
        <w:rPr>
          <w:sz w:val="86"/>
          <w:szCs w:val="86"/>
        </w:rPr>
      </w:pPr>
    </w:p>
    <w:p w:rsidR="0026088D" w:rsidRPr="00E72D92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26088D" w:rsidRDefault="006A7AC3" w:rsidP="0026088D">
      <w:pPr>
        <w:pStyle w:val="Trnak"/>
        <w:rPr>
          <w:sz w:val="92"/>
          <w:szCs w:val="92"/>
        </w:rPr>
      </w:pPr>
      <w:r>
        <w:rPr>
          <w:sz w:val="92"/>
          <w:szCs w:val="92"/>
        </w:rPr>
        <w:t>Renk çarkını oluştururken renklerin oranları rastgele seçilmemelidir. Çarkın daha hızlı dönmesi için cd üzerine renk çarkı yapıştırılabilinir.</w:t>
      </w:r>
    </w:p>
    <w:p w:rsidR="006A7AC3" w:rsidRDefault="006A7AC3" w:rsidP="006A7AC3"/>
    <w:p w:rsidR="006A7AC3" w:rsidRDefault="006A7AC3" w:rsidP="006A7AC3"/>
    <w:p w:rsidR="006A7AC3" w:rsidRDefault="006A7AC3" w:rsidP="006A7AC3"/>
    <w:p w:rsidR="006A7AC3" w:rsidRPr="006A7AC3" w:rsidRDefault="006A7AC3" w:rsidP="006A7AC3"/>
    <w:p w:rsidR="0026088D" w:rsidRDefault="0026088D" w:rsidP="006A7AC3">
      <w:pPr>
        <w:pStyle w:val="Trnak"/>
        <w:ind w:left="0"/>
        <w:jc w:val="left"/>
        <w:rPr>
          <w:sz w:val="92"/>
          <w:szCs w:val="92"/>
        </w:rPr>
      </w:pPr>
    </w:p>
    <w:p w:rsidR="0026088D" w:rsidRDefault="0026088D" w:rsidP="0026088D">
      <w:pPr>
        <w:pStyle w:val="Trnak"/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6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  <w:r w:rsidR="00DA2B7B" w:rsidRPr="00DA2B7B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39"/>
          <w:lang w:eastAsia="tr-TR"/>
        </w:rPr>
        <w:drawing>
          <wp:inline distT="0" distB="0" distL="0" distR="0" wp14:anchorId="0F8FD3E0" wp14:editId="1BBFED0D">
            <wp:extent cx="6186486" cy="465772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931" cy="465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55" w:rsidRDefault="00703B55" w:rsidP="00DA2B7B">
      <w:pPr>
        <w:pStyle w:val="Trnak"/>
        <w:rPr>
          <w:rFonts w:ascii="Trebuchet MS" w:eastAsia="Times New Roman" w:hAnsi="Trebuchet MS" w:cs="Times New Roman"/>
          <w:b/>
          <w:bCs/>
          <w:color w:val="CC3333"/>
          <w:kern w:val="36"/>
          <w:sz w:val="39"/>
          <w:szCs w:val="39"/>
          <w:lang w:eastAsia="tr-TR"/>
        </w:rPr>
      </w:pPr>
    </w:p>
    <w:p w:rsidR="00703B55" w:rsidRDefault="00703B55" w:rsidP="00DA2B7B">
      <w:pPr>
        <w:pStyle w:val="Trnak"/>
        <w:rPr>
          <w:rFonts w:ascii="Trebuchet MS" w:eastAsia="Times New Roman" w:hAnsi="Trebuchet MS" w:cs="Times New Roman"/>
          <w:b/>
          <w:bCs/>
          <w:color w:val="CC3333"/>
          <w:kern w:val="36"/>
          <w:sz w:val="39"/>
          <w:szCs w:val="39"/>
          <w:lang w:eastAsia="tr-TR"/>
        </w:rPr>
      </w:pPr>
    </w:p>
    <w:p w:rsidR="00A06316" w:rsidRPr="00023B47" w:rsidRDefault="0026088D" w:rsidP="00DA2B7B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rFonts w:ascii="Trebuchet MS" w:eastAsia="Times New Roman" w:hAnsi="Trebuchet MS" w:cs="Times New Roman"/>
          <w:b/>
          <w:bCs/>
          <w:color w:val="CC3333"/>
          <w:kern w:val="36"/>
          <w:sz w:val="39"/>
          <w:szCs w:val="39"/>
          <w:lang w:eastAsia="tr-TR"/>
        </w:rPr>
        <w:lastRenderedPageBreak/>
        <w:br/>
      </w:r>
      <w:r w:rsidR="00DA2B7B" w:rsidRPr="00DA2B7B">
        <w:rPr>
          <w:rFonts w:ascii="Trebuchet MS" w:eastAsia="Times New Roman" w:hAnsi="Trebuchet MS" w:cs="Times New Roman"/>
          <w:b/>
          <w:bCs/>
          <w:color w:val="A52A2A"/>
          <w:kern w:val="36"/>
          <w:sz w:val="48"/>
          <w:szCs w:val="39"/>
          <w:lang w:eastAsia="tr-TR"/>
        </w:rPr>
        <w:t xml:space="preserve"> </w:t>
      </w:r>
      <w:r w:rsidR="00A06316" w:rsidRPr="00023B47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ANALİZ SONUÇLARI</w:t>
      </w:r>
    </w:p>
    <w:p w:rsidR="001B4934" w:rsidRDefault="00703B55" w:rsidP="00CC2D42">
      <w:pPr>
        <w:jc w:val="center"/>
      </w:pPr>
      <w:r w:rsidRPr="006928AC">
        <w:rPr>
          <w:sz w:val="144"/>
          <w:szCs w:val="80"/>
        </w:rPr>
        <w:t>Beyaz ışıktan ayrılan renklerin tekrar birleşerek  Beyaz ışığı oluşturduğu gözlemlenir</w:t>
      </w:r>
      <w:proofErr w:type="gramStart"/>
      <w:r w:rsidRPr="006928AC">
        <w:rPr>
          <w:sz w:val="144"/>
          <w:szCs w:val="80"/>
        </w:rPr>
        <w:t>.</w:t>
      </w:r>
      <w:r w:rsidR="00A472DD">
        <w:rPr>
          <w:sz w:val="80"/>
          <w:szCs w:val="80"/>
        </w:rPr>
        <w:t>.</w:t>
      </w:r>
      <w:proofErr w:type="gramEnd"/>
      <w:r w:rsidR="001B4934">
        <w:br w:type="page"/>
      </w:r>
    </w:p>
    <w:p w:rsidR="001F2181" w:rsidRDefault="001F2181" w:rsidP="00A514CD">
      <w:pPr>
        <w:jc w:val="center"/>
      </w:pPr>
    </w:p>
    <w:p w:rsidR="00A06316" w:rsidRPr="00A06316" w:rsidRDefault="00A06316" w:rsidP="00A06316">
      <w:pPr>
        <w:jc w:val="center"/>
      </w:pPr>
    </w:p>
    <w:p w:rsidR="00A514CD" w:rsidRDefault="00A514CD" w:rsidP="001B4934">
      <w:pPr>
        <w:jc w:val="center"/>
      </w:pPr>
    </w:p>
    <w:p w:rsidR="00A06316" w:rsidRPr="00E72D92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</w:p>
    <w:p w:rsidR="00A514CD" w:rsidRDefault="00703B55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MUSTAFA PAR</w:t>
      </w:r>
      <w:bookmarkStart w:id="0" w:name="_GoBack"/>
      <w:bookmarkEnd w:id="0"/>
      <w:r>
        <w:rPr>
          <w:sz w:val="112"/>
          <w:szCs w:val="112"/>
        </w:rPr>
        <w:t>LAR</w:t>
      </w:r>
    </w:p>
    <w:p w:rsidR="00A06316" w:rsidRDefault="00A06316" w:rsidP="00A514CD">
      <w:pPr>
        <w:jc w:val="center"/>
        <w:rPr>
          <w:sz w:val="112"/>
          <w:szCs w:val="112"/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Default="00703B55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MEHMET TALHA EROL</w:t>
      </w:r>
    </w:p>
    <w:p w:rsidR="005C578A" w:rsidRPr="005C578A" w:rsidRDefault="005C578A" w:rsidP="005C578A"/>
    <w:p w:rsidR="00023B47" w:rsidRPr="005C578A" w:rsidRDefault="00023B47" w:rsidP="005C578A">
      <w:pPr>
        <w:jc w:val="center"/>
        <w:rPr>
          <w:sz w:val="112"/>
          <w:szCs w:val="112"/>
        </w:rPr>
      </w:pPr>
    </w:p>
    <w:sectPr w:rsidR="00023B47" w:rsidRPr="005C578A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3B47"/>
    <w:rsid w:val="0002503D"/>
    <w:rsid w:val="00071F1F"/>
    <w:rsid w:val="001B4934"/>
    <w:rsid w:val="001F2181"/>
    <w:rsid w:val="002209EF"/>
    <w:rsid w:val="0026088D"/>
    <w:rsid w:val="002E4E1B"/>
    <w:rsid w:val="002E6D62"/>
    <w:rsid w:val="002E7FA6"/>
    <w:rsid w:val="003751A1"/>
    <w:rsid w:val="005C578A"/>
    <w:rsid w:val="00690473"/>
    <w:rsid w:val="006A7AC3"/>
    <w:rsid w:val="00703B55"/>
    <w:rsid w:val="007E13CC"/>
    <w:rsid w:val="008272C5"/>
    <w:rsid w:val="00A06316"/>
    <w:rsid w:val="00A472DD"/>
    <w:rsid w:val="00A514CD"/>
    <w:rsid w:val="00CC2D42"/>
    <w:rsid w:val="00CD38D3"/>
    <w:rsid w:val="00DA2B7B"/>
    <w:rsid w:val="00E72D92"/>
    <w:rsid w:val="00ED0032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12</cp:revision>
  <cp:lastPrinted>2015-05-25T10:05:00Z</cp:lastPrinted>
  <dcterms:created xsi:type="dcterms:W3CDTF">2015-05-11T07:03:00Z</dcterms:created>
  <dcterms:modified xsi:type="dcterms:W3CDTF">2015-05-25T10:07:00Z</dcterms:modified>
</cp:coreProperties>
</file>